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B3" w:rsidRDefault="00625805" w:rsidP="00625805">
      <w:pPr>
        <w:rPr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>
            <wp:extent cx="1751514" cy="655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ghtshop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5" cy="65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26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</w:t>
      </w:r>
      <w:bookmarkStart w:id="0" w:name="_GoBack"/>
      <w:bookmarkEnd w:id="0"/>
      <w:r w:rsidR="005B1D46" w:rsidRPr="00F43389">
        <w:rPr>
          <w:b/>
          <w:sz w:val="52"/>
          <w:szCs w:val="52"/>
        </w:rPr>
        <w:t>S</w:t>
      </w:r>
      <w:r w:rsidR="00F010C9" w:rsidRPr="00F43389">
        <w:rPr>
          <w:b/>
          <w:sz w:val="52"/>
          <w:szCs w:val="52"/>
        </w:rPr>
        <w:t>hipper’s Declaration</w:t>
      </w:r>
      <w:r w:rsidR="00F010C9">
        <w:rPr>
          <w:sz w:val="52"/>
          <w:szCs w:val="52"/>
        </w:rPr>
        <w:t xml:space="preserve"> </w:t>
      </w:r>
    </w:p>
    <w:p w:rsidR="00F43389" w:rsidRPr="00003227" w:rsidRDefault="00F43389" w:rsidP="00625805">
      <w:pPr>
        <w:rPr>
          <w:sz w:val="38"/>
          <w:szCs w:val="38"/>
        </w:rPr>
      </w:pPr>
      <w:r w:rsidRPr="00003227">
        <w:rPr>
          <w:sz w:val="38"/>
          <w:szCs w:val="38"/>
        </w:rPr>
        <w:t>Only c</w:t>
      </w:r>
      <w:r w:rsidR="00455F82" w:rsidRPr="00003227">
        <w:rPr>
          <w:sz w:val="38"/>
          <w:szCs w:val="38"/>
        </w:rPr>
        <w:t xml:space="preserve">omplete this form </w:t>
      </w:r>
      <w:r w:rsidRPr="00003227">
        <w:rPr>
          <w:sz w:val="38"/>
          <w:szCs w:val="38"/>
        </w:rPr>
        <w:t xml:space="preserve">if you are unable to submit an electronic version of this form on our website. Otherwise please proceed to </w:t>
      </w:r>
      <w:hyperlink r:id="rId5" w:history="1">
        <w:r w:rsidRPr="00003227">
          <w:rPr>
            <w:rStyle w:val="Hyperlink"/>
            <w:sz w:val="38"/>
            <w:szCs w:val="38"/>
          </w:rPr>
          <w:t>www.freightshop.com.au</w:t>
        </w:r>
      </w:hyperlink>
      <w:r w:rsidRPr="00003227">
        <w:rPr>
          <w:sz w:val="38"/>
          <w:szCs w:val="38"/>
        </w:rPr>
        <w:t xml:space="preserve"> and complete the form there. Thank you!</w:t>
      </w:r>
    </w:p>
    <w:p w:rsidR="00141107" w:rsidRPr="00141107" w:rsidRDefault="00141107" w:rsidP="00625805">
      <w:pPr>
        <w:rPr>
          <w:sz w:val="24"/>
          <w:szCs w:val="24"/>
        </w:rPr>
      </w:pPr>
      <w:r>
        <w:rPr>
          <w:sz w:val="24"/>
          <w:szCs w:val="24"/>
        </w:rPr>
        <w:t>Please complete this form and</w:t>
      </w:r>
      <w:r w:rsidR="00455F82">
        <w:rPr>
          <w:sz w:val="24"/>
          <w:szCs w:val="24"/>
        </w:rPr>
        <w:t xml:space="preserve"> </w:t>
      </w:r>
      <w:r w:rsidR="00455F82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 w:rsidR="00455F82">
        <w:rPr>
          <w:sz w:val="24"/>
          <w:szCs w:val="24"/>
        </w:rPr>
        <w:t>or</w:t>
      </w:r>
      <w:r w:rsidR="00455F82">
        <w:rPr>
          <w:sz w:val="24"/>
          <w:szCs w:val="24"/>
        </w:rPr>
        <w:t xml:space="preserve"> </w:t>
      </w:r>
      <w:r>
        <w:rPr>
          <w:sz w:val="24"/>
          <w:szCs w:val="24"/>
        </w:rPr>
        <w:t>fax PRIOR to delivery</w:t>
      </w:r>
      <w:r w:rsidR="00F43389">
        <w:rPr>
          <w:sz w:val="24"/>
          <w:szCs w:val="24"/>
        </w:rPr>
        <w:t xml:space="preserve"> of the shipment.</w:t>
      </w:r>
      <w:r>
        <w:rPr>
          <w:sz w:val="16"/>
          <w:szCs w:val="16"/>
        </w:rPr>
        <w:t xml:space="preserve"> </w:t>
      </w:r>
      <w:r w:rsidRPr="00141107">
        <w:rPr>
          <w:sz w:val="24"/>
          <w:szCs w:val="24"/>
        </w:rPr>
        <w:t>If you have any queries concerning the correct completion of this form please contact Freightshop on (08)9477 6088</w:t>
      </w:r>
      <w:r w:rsidR="00F43389">
        <w:rPr>
          <w:sz w:val="24"/>
          <w:szCs w:val="24"/>
        </w:rPr>
        <w:t xml:space="preserve"> or email: perth@freightshop.com.au</w:t>
      </w:r>
    </w:p>
    <w:p w:rsidR="005B1D46" w:rsidRDefault="005B1D46">
      <w:r>
        <w:t>Does your consignment contain</w:t>
      </w:r>
      <w:r w:rsidR="00455F82">
        <w:t xml:space="preserve"> Dangerous goods?</w:t>
      </w:r>
      <w:r w:rsidR="004A0227">
        <w:t xml:space="preserve"> Circle one    YES</w:t>
      </w:r>
      <w:r w:rsidR="00455F82">
        <w:t xml:space="preserve"> </w:t>
      </w:r>
      <w:r w:rsidR="004A0227">
        <w:t>/</w:t>
      </w:r>
      <w:r w:rsidR="00455F82">
        <w:t xml:space="preserve"> </w:t>
      </w:r>
      <w:r w:rsidR="004A0227">
        <w:t>NO</w:t>
      </w:r>
    </w:p>
    <w:p w:rsidR="00A802D4" w:rsidRDefault="00A802D4">
      <w:r>
        <w:t>Does your consign</w:t>
      </w:r>
      <w:r w:rsidR="00455F82">
        <w:t xml:space="preserve">ment contain Lithium Batteries?  </w:t>
      </w:r>
      <w:r>
        <w:t>Circle one    YES</w:t>
      </w:r>
      <w:r w:rsidR="00455F82">
        <w:t xml:space="preserve"> </w:t>
      </w:r>
      <w:r>
        <w:t>/</w:t>
      </w:r>
      <w:r w:rsidR="00455F82">
        <w:t xml:space="preserve"> </w:t>
      </w:r>
      <w:r>
        <w:t>NO</w:t>
      </w:r>
    </w:p>
    <w:p w:rsidR="00141107" w:rsidRDefault="005B1D46">
      <w:r>
        <w:t xml:space="preserve">Description of </w:t>
      </w:r>
      <w:r w:rsidR="004A0227">
        <w:t xml:space="preserve">contents and packaging </w:t>
      </w:r>
      <w:r>
        <w:t>___________</w:t>
      </w:r>
      <w:r w:rsidR="00141107">
        <w:t>_____________________________________</w:t>
      </w:r>
    </w:p>
    <w:p w:rsidR="005B1D46" w:rsidRDefault="00141107">
      <w:r>
        <w:t xml:space="preserve"> </w:t>
      </w:r>
      <w:r w:rsidR="005B1D46">
        <w:t>______________________________________________________________</w:t>
      </w:r>
      <w:r w:rsidR="0095555F">
        <w:t>_</w:t>
      </w:r>
      <w:r w:rsidR="005B1D46">
        <w:t>_________________</w:t>
      </w:r>
    </w:p>
    <w:p w:rsidR="004A0227" w:rsidRDefault="00455F82">
      <w:r>
        <w:t xml:space="preserve">Customs </w:t>
      </w:r>
      <w:proofErr w:type="gramStart"/>
      <w:r>
        <w:t xml:space="preserve">Value </w:t>
      </w:r>
      <w:r w:rsidR="0095555F">
        <w:t>:</w:t>
      </w:r>
      <w:proofErr w:type="gramEnd"/>
      <w:r w:rsidR="0095555F">
        <w:t xml:space="preserve"> </w:t>
      </w:r>
      <w:r>
        <w:t>$</w:t>
      </w:r>
      <w:r w:rsidR="004A0227">
        <w:t xml:space="preserve">____________ </w:t>
      </w:r>
      <w:r w:rsidR="00141107">
        <w:rPr>
          <w:sz w:val="16"/>
          <w:szCs w:val="16"/>
        </w:rPr>
        <w:t xml:space="preserve">(If value exceeds </w:t>
      </w:r>
      <w:r w:rsidR="004A0227" w:rsidRPr="004A0227">
        <w:rPr>
          <w:sz w:val="16"/>
          <w:szCs w:val="16"/>
        </w:rPr>
        <w:t>AUD2000 you must fax or email a</w:t>
      </w:r>
      <w:r w:rsidR="00E27E10">
        <w:rPr>
          <w:sz w:val="16"/>
          <w:szCs w:val="16"/>
        </w:rPr>
        <w:t>n export compliant</w:t>
      </w:r>
      <w:r w:rsidR="004A0227" w:rsidRPr="004A0227">
        <w:rPr>
          <w:sz w:val="16"/>
          <w:szCs w:val="16"/>
        </w:rPr>
        <w:t xml:space="preserve"> copy of the commercial invoice to 94776077 or perth@freightshop.com.au)</w:t>
      </w:r>
      <w:r w:rsidR="004A0227">
        <w:t xml:space="preserve">      </w:t>
      </w:r>
    </w:p>
    <w:p w:rsidR="0095555F" w:rsidRPr="004A0227" w:rsidRDefault="0095555F">
      <w:r>
        <w:t xml:space="preserve">ABN: </w:t>
      </w:r>
      <w:r w:rsidR="005B1D46">
        <w:t>___________________________________</w:t>
      </w:r>
      <w:r w:rsidR="000B126F">
        <w:t xml:space="preserve"> </w:t>
      </w:r>
      <w:r w:rsidRPr="0095555F">
        <w:rPr>
          <w:sz w:val="16"/>
          <w:szCs w:val="16"/>
        </w:rPr>
        <w:t>(We need ABN if goods are valued at $2000 or more)</w:t>
      </w:r>
    </w:p>
    <w:p w:rsidR="005B1D46" w:rsidRDefault="005B1D46">
      <w:r>
        <w:t>Sender</w:t>
      </w:r>
      <w:r w:rsidR="000B126F">
        <w:t>’</w:t>
      </w:r>
      <w:r w:rsidR="004A0227">
        <w:t>s</w:t>
      </w:r>
      <w:r w:rsidR="00224892">
        <w:t>/Company</w:t>
      </w:r>
      <w:r>
        <w:t xml:space="preserve"> Name</w:t>
      </w:r>
      <w:r w:rsidR="0095555F">
        <w:t xml:space="preserve">: </w:t>
      </w:r>
      <w:r>
        <w:t>____________________</w:t>
      </w:r>
      <w:r w:rsidR="0095555F">
        <w:t>_</w:t>
      </w:r>
      <w:r>
        <w:t>__________________________________</w:t>
      </w:r>
      <w:r w:rsidR="00224892">
        <w:t>_____</w:t>
      </w:r>
    </w:p>
    <w:p w:rsidR="00141107" w:rsidRDefault="004A0227">
      <w:r>
        <w:t xml:space="preserve">Address: </w:t>
      </w:r>
      <w:r w:rsidR="005B1D46">
        <w:t>________________________________________________</w:t>
      </w:r>
      <w:r w:rsidR="0095555F">
        <w:t>_</w:t>
      </w:r>
      <w:r w:rsidR="005B1D46">
        <w:t>_____________</w:t>
      </w:r>
      <w:r w:rsidR="00141107">
        <w:t>____________</w:t>
      </w:r>
    </w:p>
    <w:p w:rsidR="005B1D46" w:rsidRDefault="00141107">
      <w:r>
        <w:t>Sender</w:t>
      </w:r>
      <w:r w:rsidR="00E27E10">
        <w:t>’</w:t>
      </w:r>
      <w:r>
        <w:t>s p</w:t>
      </w:r>
      <w:r w:rsidR="00E27E10">
        <w:t>hone</w:t>
      </w:r>
      <w:r w:rsidR="004A0227">
        <w:t xml:space="preserve">: </w:t>
      </w:r>
      <w:r w:rsidR="00E27E10">
        <w:t>___</w:t>
      </w:r>
      <w:r w:rsidR="005B1D46">
        <w:t>____</w:t>
      </w:r>
      <w:r w:rsidR="004A0227">
        <w:t>________________________________________________________</w:t>
      </w:r>
      <w:r>
        <w:t>____</w:t>
      </w:r>
    </w:p>
    <w:p w:rsidR="00141107" w:rsidRDefault="005B1D46">
      <w:r>
        <w:t>Receiver</w:t>
      </w:r>
      <w:r w:rsidR="004A0227">
        <w:t>s</w:t>
      </w:r>
      <w:r w:rsidR="00224892">
        <w:t>/Company</w:t>
      </w:r>
      <w:r w:rsidR="004A0227">
        <w:t xml:space="preserve"> name</w:t>
      </w:r>
      <w:r w:rsidR="0095555F">
        <w:t xml:space="preserve">: </w:t>
      </w:r>
      <w:r>
        <w:t>________________________________</w:t>
      </w:r>
      <w:r w:rsidR="00224892">
        <w:t>____________________________</w:t>
      </w:r>
    </w:p>
    <w:p w:rsidR="005B1D46" w:rsidRDefault="00141107">
      <w:r>
        <w:t>Receiver</w:t>
      </w:r>
      <w:r w:rsidR="00E27E10">
        <w:t>’</w:t>
      </w:r>
      <w:r>
        <w:t>s p</w:t>
      </w:r>
      <w:r w:rsidR="004A0227">
        <w:t xml:space="preserve">hone: </w:t>
      </w:r>
      <w:r w:rsidR="005B1D46">
        <w:t>__________</w:t>
      </w:r>
      <w:r w:rsidR="004A0227">
        <w:t>________________________</w:t>
      </w:r>
    </w:p>
    <w:p w:rsidR="00A802D4" w:rsidRDefault="004A0227">
      <w:r>
        <w:t xml:space="preserve">Destination </w:t>
      </w:r>
      <w:r w:rsidRPr="004A0227">
        <w:rPr>
          <w:sz w:val="16"/>
          <w:szCs w:val="16"/>
        </w:rPr>
        <w:t>(circle one)</w:t>
      </w:r>
      <w:r w:rsidR="0095555F" w:rsidRPr="004A0227">
        <w:rPr>
          <w:sz w:val="16"/>
          <w:szCs w:val="16"/>
        </w:rPr>
        <w:t>:</w:t>
      </w:r>
      <w:r w:rsidR="0095555F">
        <w:t xml:space="preserve">   </w:t>
      </w:r>
      <w:r w:rsidR="0095555F" w:rsidRPr="0095555F">
        <w:rPr>
          <w:u w:val="single"/>
        </w:rPr>
        <w:t>XCH</w:t>
      </w:r>
      <w:r w:rsidR="00455F82">
        <w:rPr>
          <w:u w:val="single"/>
        </w:rPr>
        <w:t xml:space="preserve"> (Christmas Island)</w:t>
      </w:r>
      <w:r w:rsidR="00455F82">
        <w:rPr>
          <w:u w:val="single"/>
        </w:rPr>
        <w:tab/>
      </w:r>
      <w:r w:rsidR="00455F82">
        <w:rPr>
          <w:u w:val="single"/>
        </w:rPr>
        <w:tab/>
      </w:r>
      <w:r w:rsidR="0095555F">
        <w:t xml:space="preserve">   </w:t>
      </w:r>
      <w:r w:rsidR="0095555F" w:rsidRPr="00455F82">
        <w:rPr>
          <w:u w:val="single"/>
        </w:rPr>
        <w:t xml:space="preserve">CCK </w:t>
      </w:r>
      <w:r w:rsidR="00455F82" w:rsidRPr="00455F82">
        <w:rPr>
          <w:u w:val="single"/>
        </w:rPr>
        <w:t>(Cocos(K) Islands)</w:t>
      </w:r>
      <w:r w:rsidR="00455F82" w:rsidRPr="00455F82">
        <w:rPr>
          <w:u w:val="single"/>
        </w:rPr>
        <w:tab/>
        <w:t>________________</w:t>
      </w:r>
      <w:r w:rsidR="0095555F">
        <w:t xml:space="preserve">    </w:t>
      </w:r>
    </w:p>
    <w:p w:rsidR="005B1D46" w:rsidRPr="00455F82" w:rsidRDefault="004A0227">
      <w:r>
        <w:t>Service</w:t>
      </w:r>
      <w:r w:rsidR="00A802D4">
        <w:t xml:space="preserve"> level</w:t>
      </w:r>
      <w:r>
        <w:t xml:space="preserve"> </w:t>
      </w:r>
      <w:r w:rsidRPr="004A0227">
        <w:rPr>
          <w:sz w:val="16"/>
          <w:szCs w:val="16"/>
        </w:rPr>
        <w:t>(circle one):</w:t>
      </w:r>
      <w:r>
        <w:t xml:space="preserve"> </w:t>
      </w:r>
      <w:r w:rsidR="00455F82">
        <w:t xml:space="preserve"> </w:t>
      </w:r>
      <w:r w:rsidR="004922A9">
        <w:t xml:space="preserve"> </w:t>
      </w:r>
      <w:r w:rsidR="00455F82">
        <w:tab/>
      </w:r>
      <w:r w:rsidR="00455F82">
        <w:tab/>
      </w:r>
      <w:r w:rsidR="004922A9">
        <w:t xml:space="preserve">General </w:t>
      </w:r>
      <w:r w:rsidR="004922A9" w:rsidRPr="00455F82">
        <w:t>$</w:t>
      </w:r>
      <w:r w:rsidR="004922A9" w:rsidRPr="00455F82">
        <w:rPr>
          <w:rFonts w:hint="eastAsia"/>
          <w:lang w:eastAsia="zh-TW"/>
        </w:rPr>
        <w:t>7</w:t>
      </w:r>
      <w:r w:rsidR="00B663D3" w:rsidRPr="00455F82">
        <w:rPr>
          <w:rFonts w:hint="eastAsia"/>
          <w:lang w:eastAsia="zh-TW"/>
        </w:rPr>
        <w:t>.5</w:t>
      </w:r>
      <w:r w:rsidR="004922A9" w:rsidRPr="00455F82">
        <w:t>0/</w:t>
      </w:r>
      <w:proofErr w:type="gramStart"/>
      <w:r w:rsidR="004922A9" w:rsidRPr="00455F82">
        <w:t xml:space="preserve">kg </w:t>
      </w:r>
      <w:r w:rsidR="00E27E10" w:rsidRPr="00455F82">
        <w:t xml:space="preserve"> </w:t>
      </w:r>
      <w:r w:rsidR="00455F82" w:rsidRPr="00455F82">
        <w:tab/>
      </w:r>
      <w:proofErr w:type="gramEnd"/>
      <w:r w:rsidR="00A802D4">
        <w:rPr>
          <w:sz w:val="16"/>
          <w:szCs w:val="16"/>
        </w:rPr>
        <w:tab/>
      </w:r>
      <w:r w:rsidR="00E27E10" w:rsidRPr="00455F82">
        <w:t>Priority</w:t>
      </w:r>
      <w:r w:rsidR="00003227">
        <w:t>*</w:t>
      </w:r>
      <w:r w:rsidR="004922A9" w:rsidRPr="00455F82">
        <w:t xml:space="preserve"> $8</w:t>
      </w:r>
      <w:r w:rsidR="00E27E10" w:rsidRPr="00455F82">
        <w:t>.70/kg</w:t>
      </w:r>
      <w:r>
        <w:rPr>
          <w:sz w:val="16"/>
          <w:szCs w:val="16"/>
        </w:rPr>
        <w:t xml:space="preserve"> </w:t>
      </w:r>
    </w:p>
    <w:p w:rsidR="00141107" w:rsidRDefault="005B1D46">
      <w:r>
        <w:t>Charge freight to</w:t>
      </w:r>
      <w:r w:rsidR="0095555F">
        <w:t xml:space="preserve">: </w:t>
      </w:r>
      <w:r>
        <w:t>_______________________</w:t>
      </w:r>
      <w:r w:rsidR="00141107">
        <w:t>________</w:t>
      </w:r>
      <w:proofErr w:type="gramStart"/>
      <w:r w:rsidR="00141107">
        <w:t>Phone:_</w:t>
      </w:r>
      <w:proofErr w:type="gramEnd"/>
      <w:r w:rsidR="00141107">
        <w:t>____________</w:t>
      </w:r>
    </w:p>
    <w:p w:rsidR="00110E18" w:rsidRDefault="005B1D46" w:rsidP="0095555F">
      <w:r>
        <w:t>Your reference/order number</w:t>
      </w:r>
      <w:r w:rsidR="00A802D4">
        <w:t>/Freightshop quote number</w:t>
      </w:r>
      <w:r w:rsidR="00110E18">
        <w:t xml:space="preserve">: </w:t>
      </w:r>
      <w:r>
        <w:t>_________________</w:t>
      </w:r>
    </w:p>
    <w:p w:rsidR="007E5083" w:rsidRDefault="007E5083" w:rsidP="0095555F">
      <w:r>
        <w:t>Declared by: ____________________________ Email address: ______________________________</w:t>
      </w:r>
    </w:p>
    <w:p w:rsidR="000B126F" w:rsidRPr="000B126F" w:rsidRDefault="00003227" w:rsidP="0095555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3227">
        <w:rPr>
          <w:sz w:val="18"/>
          <w:szCs w:val="18"/>
        </w:rPr>
        <w:t>If you are unsure of the service level to select, please contact the receiver of the goods. Priority selection does n</w:t>
      </w:r>
      <w:r>
        <w:rPr>
          <w:sz w:val="18"/>
          <w:szCs w:val="18"/>
        </w:rPr>
        <w:t>ot guarantee uplift on a flight. *</w:t>
      </w:r>
      <w:r w:rsidRPr="00003227">
        <w:rPr>
          <w:sz w:val="18"/>
          <w:szCs w:val="18"/>
        </w:rPr>
        <w:t>Selecting Priority will place your cargo ahead of General Cargo on all flights. If a flight becomes full, Priority Cargo will be lodged before General Cargo. General Cargo will be subject to first offload in this event</w:t>
      </w:r>
      <w:r>
        <w:t>.</w:t>
      </w:r>
    </w:p>
    <w:p w:rsidR="005B1D46" w:rsidRDefault="005B1D46">
      <w:pPr>
        <w:pBdr>
          <w:bottom w:val="dotted" w:sz="24" w:space="1" w:color="auto"/>
        </w:pBdr>
      </w:pPr>
    </w:p>
    <w:p w:rsidR="005B1D46" w:rsidRPr="00C75268" w:rsidRDefault="005B1D46">
      <w:pPr>
        <w:rPr>
          <w:sz w:val="18"/>
          <w:szCs w:val="18"/>
        </w:rPr>
      </w:pPr>
    </w:p>
    <w:sectPr w:rsidR="005B1D46" w:rsidRPr="00C75268" w:rsidSect="000032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6"/>
    <w:rsid w:val="00003227"/>
    <w:rsid w:val="000B126F"/>
    <w:rsid w:val="00110E18"/>
    <w:rsid w:val="00141107"/>
    <w:rsid w:val="00224892"/>
    <w:rsid w:val="00270564"/>
    <w:rsid w:val="003466D9"/>
    <w:rsid w:val="00455F82"/>
    <w:rsid w:val="004922A9"/>
    <w:rsid w:val="004A0227"/>
    <w:rsid w:val="005B1D46"/>
    <w:rsid w:val="00625805"/>
    <w:rsid w:val="00741327"/>
    <w:rsid w:val="007E5083"/>
    <w:rsid w:val="00831F94"/>
    <w:rsid w:val="0095555F"/>
    <w:rsid w:val="00A802D4"/>
    <w:rsid w:val="00B6123A"/>
    <w:rsid w:val="00B663D3"/>
    <w:rsid w:val="00C75268"/>
    <w:rsid w:val="00E27E10"/>
    <w:rsid w:val="00EA56B3"/>
    <w:rsid w:val="00F010C9"/>
    <w:rsid w:val="00F03FDE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DFF2"/>
  <w15:docId w15:val="{E250A66F-E9B4-472D-83B4-2043A29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ightshop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B Lukich</cp:lastModifiedBy>
  <cp:revision>2</cp:revision>
  <cp:lastPrinted>2017-08-30T12:59:00Z</cp:lastPrinted>
  <dcterms:created xsi:type="dcterms:W3CDTF">2017-08-30T13:06:00Z</dcterms:created>
  <dcterms:modified xsi:type="dcterms:W3CDTF">2017-08-30T13:06:00Z</dcterms:modified>
</cp:coreProperties>
</file>